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3831" w14:textId="538D44C1" w:rsidR="002F2BCC" w:rsidRPr="002F2BCC" w:rsidRDefault="002F2BCC" w:rsidP="00353D9F">
      <w:pPr>
        <w:jc w:val="right"/>
        <w:rPr>
          <w:rFonts w:cstheme="minorHAnsi"/>
          <w:b/>
          <w:bCs/>
          <w:color w:val="222222"/>
          <w:shd w:val="clear" w:color="auto" w:fill="FFFFFF"/>
        </w:rPr>
      </w:pPr>
      <w:r w:rsidRPr="002F2BCC">
        <w:rPr>
          <w:rFonts w:cstheme="minorHAnsi"/>
          <w:b/>
        </w:rPr>
        <w:t xml:space="preserve">Załącznik nr </w:t>
      </w:r>
      <w:r w:rsidR="007D3494">
        <w:rPr>
          <w:rFonts w:cstheme="minorHAnsi"/>
          <w:b/>
        </w:rPr>
        <w:t>4</w:t>
      </w:r>
    </w:p>
    <w:p w14:paraId="124B4156" w14:textId="77777777" w:rsidR="00304A66" w:rsidRPr="002F2BCC" w:rsidRDefault="00304A66" w:rsidP="00304A66">
      <w:pPr>
        <w:pStyle w:val="Standard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b/>
          <w:sz w:val="22"/>
        </w:rPr>
        <w:t>Dane oferenta:</w:t>
      </w:r>
    </w:p>
    <w:p w14:paraId="6C164DCA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Nazwa: 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….………………………..……………………………………..……</w:t>
      </w:r>
    </w:p>
    <w:p w14:paraId="2EB33E83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siedziby: ………………………………….………………………………………………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………………………</w:t>
      </w:r>
    </w:p>
    <w:p w14:paraId="2D71F272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Telefon / fax: ………………………………………………………….…………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……………………………….……..</w:t>
      </w:r>
    </w:p>
    <w:p w14:paraId="076EC480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Adres e-mail: 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…………..…….…………………………………………….………</w:t>
      </w:r>
    </w:p>
    <w:p w14:paraId="3F75281C" w14:textId="77777777" w:rsidR="00304A66" w:rsidRPr="002F2BCC" w:rsidRDefault="00304A66" w:rsidP="00304A66">
      <w:pPr>
        <w:pStyle w:val="Standard"/>
        <w:spacing w:line="276" w:lineRule="auto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NIP: 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</w:t>
      </w:r>
      <w:r w:rsidRPr="002F2BCC">
        <w:rPr>
          <w:rFonts w:asciiTheme="minorHAnsi" w:hAnsiTheme="minorHAnsi" w:cstheme="minorHAnsi"/>
          <w:sz w:val="22"/>
        </w:rPr>
        <w:t>………………….……………………………………….……………</w:t>
      </w:r>
    </w:p>
    <w:p w14:paraId="7FD3CA8D" w14:textId="77777777" w:rsidR="00304A66" w:rsidRDefault="00304A66" w:rsidP="00304A66">
      <w:pPr>
        <w:spacing w:after="120" w:line="240" w:lineRule="auto"/>
        <w:rPr>
          <w:rFonts w:cstheme="minorHAnsi"/>
        </w:rPr>
      </w:pPr>
      <w:r w:rsidRPr="002F2BCC">
        <w:rPr>
          <w:rFonts w:cstheme="minorHAnsi"/>
        </w:rPr>
        <w:t>REGON: …………………………………………………………</w:t>
      </w:r>
      <w:r>
        <w:rPr>
          <w:rFonts w:cstheme="minorHAnsi"/>
        </w:rPr>
        <w:t>…………………………</w:t>
      </w:r>
      <w:r w:rsidRPr="002F2BCC">
        <w:rPr>
          <w:rFonts w:cstheme="minorHAnsi"/>
        </w:rPr>
        <w:t>…….………………………………….………………..</w:t>
      </w:r>
    </w:p>
    <w:p w14:paraId="775C66F3" w14:textId="7B0E6D18" w:rsidR="002F2BCC" w:rsidRPr="002F2BCC" w:rsidRDefault="002F2BCC" w:rsidP="00304A66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F2BC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EE67DBA" w14:textId="77777777" w:rsidR="002F2BCC" w:rsidRPr="002F2BCC" w:rsidRDefault="002F2BCC" w:rsidP="002F2BCC">
      <w:pPr>
        <w:spacing w:after="12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2F2BCC">
        <w:rPr>
          <w:rFonts w:cstheme="minorHAnsi"/>
          <w:color w:val="000000"/>
        </w:rPr>
        <w:t xml:space="preserve"> </w:t>
      </w:r>
      <w:r w:rsidRPr="002F2BCC">
        <w:rPr>
          <w:rFonts w:cstheme="minorHAnsi"/>
          <w:b/>
          <w:bCs/>
          <w:color w:val="000000"/>
        </w:rPr>
        <w:t>o niepodleganiu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B720F60" w14:textId="77777777" w:rsidR="002F2BCC" w:rsidRPr="002F2BCC" w:rsidRDefault="002F2BCC" w:rsidP="002F2BCC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F2BCC">
        <w:rPr>
          <w:rFonts w:eastAsia="Times New Roman" w:cstheme="minorHAnsi"/>
          <w:bCs/>
          <w:lang w:eastAsia="pl-PL"/>
        </w:rPr>
        <w:t xml:space="preserve">składane na podstawie art. 125 ust. 1 ustawy z dnia 11 września 2019 r. </w:t>
      </w:r>
    </w:p>
    <w:p w14:paraId="35530616" w14:textId="64653020" w:rsidR="002F2BCC" w:rsidRPr="002F2BCC" w:rsidRDefault="002F2BCC" w:rsidP="002F2BCC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F2BCC">
        <w:rPr>
          <w:rFonts w:eastAsia="Times New Roman" w:cstheme="minorHAnsi"/>
          <w:bCs/>
          <w:lang w:eastAsia="pl-PL"/>
        </w:rPr>
        <w:t xml:space="preserve"> Prawo zamówień publicznych (zwane dalej jako: ustawa </w:t>
      </w:r>
      <w:proofErr w:type="spellStart"/>
      <w:r w:rsidRPr="002F2BCC">
        <w:rPr>
          <w:rFonts w:eastAsia="Times New Roman" w:cstheme="minorHAnsi"/>
          <w:bCs/>
          <w:lang w:eastAsia="pl-PL"/>
        </w:rPr>
        <w:t>Pzp</w:t>
      </w:r>
      <w:proofErr w:type="spellEnd"/>
      <w:r w:rsidRPr="002F2BCC">
        <w:rPr>
          <w:rFonts w:eastAsia="Times New Roman" w:cstheme="minorHAnsi"/>
          <w:bCs/>
          <w:lang w:eastAsia="pl-PL"/>
        </w:rPr>
        <w:t xml:space="preserve"> lub ustawa), </w:t>
      </w:r>
    </w:p>
    <w:p w14:paraId="4D1D5C26" w14:textId="77777777" w:rsidR="002F2BCC" w:rsidRPr="002F2BCC" w:rsidRDefault="002F2BCC" w:rsidP="002F2BC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E3289FB" w14:textId="244CD05E" w:rsidR="002F2BCC" w:rsidRPr="002F2BCC" w:rsidRDefault="002F2BCC" w:rsidP="002F2BCC">
      <w:pPr>
        <w:jc w:val="both"/>
        <w:rPr>
          <w:rFonts w:cstheme="minorHAnsi"/>
        </w:rPr>
      </w:pPr>
      <w:r w:rsidRPr="002F2BCC">
        <w:rPr>
          <w:rFonts w:cstheme="minorHAnsi"/>
        </w:rPr>
        <w:t>Składając ofertę w ramach</w:t>
      </w:r>
      <w:r w:rsidRPr="002F2BCC">
        <w:rPr>
          <w:rFonts w:cstheme="minorHAnsi"/>
          <w:lang w:eastAsia="pl-PL"/>
        </w:rPr>
        <w:t xml:space="preserve"> Rozeznania </w:t>
      </w:r>
      <w:r>
        <w:rPr>
          <w:rFonts w:cstheme="minorHAnsi"/>
          <w:lang w:eastAsia="pl-PL"/>
        </w:rPr>
        <w:t xml:space="preserve">na </w:t>
      </w:r>
      <w:r w:rsidRPr="002F2BCC">
        <w:rPr>
          <w:rFonts w:cstheme="minorHAnsi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cstheme="minorHAnsi"/>
        </w:rPr>
        <w:t xml:space="preserve">zapewnieniem materiałów skierowane do podmiotów ekonomii społecznej w ramach projektu: </w:t>
      </w:r>
      <w:r w:rsidRPr="002F2BCC">
        <w:rPr>
          <w:rFonts w:cstheme="minorHAnsi"/>
          <w:b/>
          <w:i/>
        </w:rPr>
        <w:t>„Zintegro</w:t>
      </w:r>
      <w:r w:rsidRPr="002F2BCC">
        <w:rPr>
          <w:rFonts w:cstheme="minorHAnsi"/>
          <w:b/>
          <w:i/>
          <w:color w:val="000000" w:themeColor="text1"/>
        </w:rPr>
        <w:t xml:space="preserve">wany </w:t>
      </w:r>
      <w:r w:rsidRPr="002F2BCC">
        <w:rPr>
          <w:rFonts w:cstheme="minorHAnsi"/>
          <w:b/>
          <w:i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 w:rsidRPr="002F2BCC">
        <w:rPr>
          <w:rStyle w:val="Bodytext2"/>
          <w:rFonts w:asciiTheme="minorHAnsi" w:hAnsiTheme="minorHAnsi" w:cstheme="minorHAnsi"/>
          <w:sz w:val="22"/>
          <w:szCs w:val="22"/>
        </w:rPr>
        <w:t xml:space="preserve">, </w:t>
      </w:r>
      <w:r w:rsidRPr="002F2BCC">
        <w:rPr>
          <w:rFonts w:cstheme="minorHAnsi"/>
          <w:color w:val="222222"/>
          <w:shd w:val="clear" w:color="auto" w:fill="FFFFFF"/>
        </w:rPr>
        <w:t xml:space="preserve"> </w:t>
      </w:r>
      <w:r w:rsidRPr="002F2BCC">
        <w:rPr>
          <w:rStyle w:val="Bodytext2"/>
          <w:rFonts w:asciiTheme="minorHAnsi" w:hAnsiTheme="minorHAnsi" w:cstheme="minorHAnsi"/>
          <w:color w:val="000000"/>
        </w:rPr>
        <w:t xml:space="preserve">realizowanym </w:t>
      </w:r>
      <w:r w:rsidRPr="002F2BCC">
        <w:rPr>
          <w:rStyle w:val="gmail-bodytext2"/>
          <w:rFonts w:cstheme="minorHAnsi"/>
          <w:color w:val="000000"/>
          <w:shd w:val="clear" w:color="auto" w:fill="FFFFFF"/>
        </w:rPr>
        <w:t>w ramach Osi Priorytetowej 11 „Włączenie społeczne”, Działanie 11.2 „Usługi Społecznej i Zdrowotne”, współfinansowanego ze środków Europejskiego Funduszu Społecznego w ramach Regionalnego Programu Operacyjnego Województwa Lubelskiego na lata 2014- 2020.</w:t>
      </w:r>
      <w:r w:rsidRPr="002F2BCC">
        <w:rPr>
          <w:rFonts w:cstheme="minorHAnsi"/>
          <w:color w:val="222222"/>
          <w:shd w:val="clear" w:color="auto" w:fill="FFFFFF"/>
        </w:rPr>
        <w:t> </w:t>
      </w:r>
    </w:p>
    <w:p w14:paraId="43E40D44" w14:textId="77777777" w:rsidR="002F2BCC" w:rsidRPr="002F2BCC" w:rsidRDefault="002F2BCC" w:rsidP="00CD031B">
      <w:pPr>
        <w:spacing w:after="0"/>
        <w:jc w:val="both"/>
        <w:rPr>
          <w:rFonts w:cstheme="minorHAnsi"/>
        </w:rPr>
      </w:pPr>
      <w:r w:rsidRPr="002F2BCC">
        <w:rPr>
          <w:rFonts w:cstheme="minorHAnsi"/>
        </w:rPr>
        <w:t>Oświadczam, że:</w:t>
      </w:r>
    </w:p>
    <w:p w14:paraId="1EDDD48E" w14:textId="5B880E4D" w:rsidR="002F2BCC" w:rsidRPr="002F2BCC" w:rsidRDefault="002F2BCC" w:rsidP="002F2B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BCC">
        <w:rPr>
          <w:rFonts w:asciiTheme="minorHAnsi" w:hAnsiTheme="minorHAnsi" w:cstheme="minorHAnsi"/>
          <w:color w:val="000000"/>
          <w:sz w:val="22"/>
          <w:szCs w:val="22"/>
        </w:rPr>
        <w:t xml:space="preserve">1) jako podmiot ubiegający się o realizację usługi w ramach rozeznania rynku </w:t>
      </w:r>
      <w:r>
        <w:rPr>
          <w:rFonts w:cstheme="minorHAnsi"/>
          <w:lang w:eastAsia="pl-PL"/>
        </w:rPr>
        <w:t xml:space="preserve">na </w:t>
      </w:r>
      <w:r w:rsidRPr="002F2BCC">
        <w:rPr>
          <w:rFonts w:asciiTheme="minorHAnsi" w:hAnsiTheme="minorHAnsi" w:cstheme="minorHAnsi"/>
          <w:sz w:val="22"/>
          <w:szCs w:val="22"/>
        </w:rPr>
        <w:t>wycenę usługi warsztatów artystycznych wraz z</w:t>
      </w:r>
      <w:r>
        <w:rPr>
          <w:rFonts w:cstheme="minorHAnsi"/>
        </w:rPr>
        <w:t> </w:t>
      </w:r>
      <w:r w:rsidRPr="002F2BCC">
        <w:rPr>
          <w:rFonts w:asciiTheme="minorHAnsi" w:hAnsiTheme="minorHAnsi" w:cstheme="minorHAnsi"/>
          <w:sz w:val="22"/>
          <w:szCs w:val="22"/>
        </w:rPr>
        <w:t>zapewnieniem materiałów skierowane do podmiotów ekonomii społecznej w</w:t>
      </w:r>
      <w:r>
        <w:rPr>
          <w:rFonts w:asciiTheme="minorHAnsi" w:hAnsiTheme="minorHAnsi" w:cstheme="minorHAnsi"/>
          <w:sz w:val="22"/>
          <w:szCs w:val="22"/>
        </w:rPr>
        <w:t>= </w:t>
      </w:r>
      <w:r w:rsidRPr="002F2BCC">
        <w:rPr>
          <w:rFonts w:asciiTheme="minorHAnsi" w:hAnsiTheme="minorHAnsi" w:cstheme="minorHAnsi"/>
          <w:sz w:val="22"/>
          <w:szCs w:val="22"/>
        </w:rPr>
        <w:t xml:space="preserve">ramach projektu: </w:t>
      </w:r>
      <w:r w:rsidRPr="002F2BCC">
        <w:rPr>
          <w:rFonts w:asciiTheme="minorHAnsi" w:hAnsiTheme="minorHAnsi" w:cstheme="minorHAnsi"/>
          <w:b/>
          <w:i/>
          <w:sz w:val="22"/>
          <w:szCs w:val="22"/>
        </w:rPr>
        <w:t>„Zintegro</w:t>
      </w:r>
      <w:r w:rsidRPr="002F2BC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wany </w:t>
      </w:r>
      <w:r w:rsidRPr="002F2BCC">
        <w:rPr>
          <w:rFonts w:asciiTheme="minorHAnsi" w:hAnsiTheme="minorHAnsi" w:cstheme="minorHAnsi"/>
          <w:b/>
          <w:i/>
          <w:sz w:val="22"/>
          <w:szCs w:val="22"/>
        </w:rPr>
        <w:t>system wsparcia społeczności lokalnej</w:t>
      </w:r>
      <w:r w:rsidRPr="002F2BCC">
        <w:rPr>
          <w:rStyle w:val="Bodytext2"/>
          <w:rFonts w:asciiTheme="minorHAnsi" w:hAnsiTheme="minorHAnsi" w:cstheme="minorHAnsi"/>
          <w:b/>
          <w:sz w:val="22"/>
          <w:szCs w:val="22"/>
        </w:rPr>
        <w:t>”</w:t>
      </w:r>
      <w:r>
        <w:rPr>
          <w:rStyle w:val="Bodytext2"/>
          <w:rFonts w:asciiTheme="minorHAnsi" w:hAnsiTheme="minorHAnsi" w:cstheme="minorHAnsi"/>
          <w:b/>
          <w:sz w:val="22"/>
          <w:szCs w:val="22"/>
        </w:rPr>
        <w:t xml:space="preserve"> </w:t>
      </w:r>
      <w:r w:rsidRPr="002F2BCC">
        <w:rPr>
          <w:rFonts w:asciiTheme="minorHAnsi" w:hAnsiTheme="minorHAnsi" w:cstheme="minorHAnsi"/>
          <w:color w:val="000000"/>
          <w:sz w:val="22"/>
          <w:szCs w:val="22"/>
        </w:rPr>
        <w:t>nie widnieję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FFFD0" w14:textId="54F6E5D1" w:rsidR="002F2BCC" w:rsidRPr="002F2BCC" w:rsidRDefault="002F2BCC" w:rsidP="002F2B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BCC">
        <w:rPr>
          <w:rFonts w:asciiTheme="minorHAnsi" w:hAnsiTheme="minorHAnsi" w:cstheme="minorHAnsi"/>
          <w:color w:val="000000"/>
          <w:sz w:val="22"/>
          <w:szCs w:val="22"/>
        </w:rPr>
        <w:t>2) nie jestem podmiotem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F2BCC">
        <w:rPr>
          <w:rFonts w:asciiTheme="minorHAnsi" w:hAnsiTheme="minorHAnsi" w:cstheme="minorHAnsi"/>
          <w:color w:val="000000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18AF9C" w14:textId="4FC978CB" w:rsidR="002F2BCC" w:rsidRPr="00CD031B" w:rsidRDefault="002F2BCC" w:rsidP="002F2BC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2BCC">
        <w:rPr>
          <w:rFonts w:asciiTheme="minorHAnsi" w:hAnsiTheme="minorHAnsi" w:cstheme="minorHAnsi"/>
          <w:color w:val="000000"/>
          <w:sz w:val="22"/>
          <w:szCs w:val="22"/>
        </w:rPr>
        <w:t>3) nie jestem podmiotem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A6DE225" w14:textId="77777777" w:rsidR="00CD031B" w:rsidRDefault="00CD031B" w:rsidP="00A0011B">
      <w:pPr>
        <w:jc w:val="both"/>
        <w:rPr>
          <w:rFonts w:cstheme="minorHAnsi"/>
        </w:rPr>
      </w:pPr>
    </w:p>
    <w:p w14:paraId="7223AE37" w14:textId="1919943C" w:rsidR="00304A66" w:rsidRDefault="00304A66" w:rsidP="00A0011B">
      <w:pPr>
        <w:jc w:val="both"/>
        <w:rPr>
          <w:rFonts w:cstheme="minorHAnsi"/>
        </w:rPr>
        <w:sectPr w:rsidR="00304A66" w:rsidSect="00A0011B">
          <w:headerReference w:type="default" r:id="rId7"/>
          <w:type w:val="continuous"/>
          <w:pgSz w:w="11906" w:h="16838"/>
          <w:pgMar w:top="1417" w:right="1274" w:bottom="1417" w:left="1276" w:header="708" w:footer="708" w:gutter="0"/>
          <w:cols w:space="708"/>
          <w:docGrid w:linePitch="360"/>
        </w:sectPr>
      </w:pPr>
    </w:p>
    <w:p w14:paraId="5DDF6964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……</w:t>
      </w:r>
      <w:r>
        <w:rPr>
          <w:rFonts w:cstheme="minorHAnsi"/>
        </w:rPr>
        <w:t>…………………</w:t>
      </w:r>
      <w:r w:rsidRPr="002F2BCC">
        <w:rPr>
          <w:rFonts w:cstheme="minorHAnsi"/>
        </w:rPr>
        <w:t>…………………………..</w:t>
      </w:r>
    </w:p>
    <w:p w14:paraId="5EDB1371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miejscowość, data,</w:t>
      </w:r>
    </w:p>
    <w:p w14:paraId="1585C865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 w:rsidRPr="002F2BCC">
        <w:rPr>
          <w:rFonts w:cstheme="minorHAnsi"/>
        </w:rPr>
        <w:t>pieczęć firmowa Wykonawc</w:t>
      </w:r>
      <w:r>
        <w:rPr>
          <w:rFonts w:cstheme="minorHAnsi"/>
        </w:rPr>
        <w:t>y</w:t>
      </w:r>
    </w:p>
    <w:p w14:paraId="48658536" w14:textId="77777777" w:rsidR="00A0011B" w:rsidRDefault="00A0011B" w:rsidP="00A0011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</w:t>
      </w:r>
      <w:r w:rsidRPr="002F2BCC">
        <w:rPr>
          <w:rFonts w:cstheme="minorHAnsi"/>
        </w:rPr>
        <w:t>………</w:t>
      </w:r>
      <w:r>
        <w:rPr>
          <w:rFonts w:cstheme="minorHAnsi"/>
        </w:rPr>
        <w:t>………………………….</w:t>
      </w:r>
      <w:r w:rsidRPr="002F2BCC">
        <w:rPr>
          <w:rFonts w:cstheme="minorHAnsi"/>
        </w:rPr>
        <w:t>………………………..</w:t>
      </w:r>
    </w:p>
    <w:p w14:paraId="64C9095E" w14:textId="77777777" w:rsidR="00A0011B" w:rsidRDefault="00A0011B" w:rsidP="00A0011B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2F2BCC">
        <w:rPr>
          <w:rFonts w:asciiTheme="minorHAnsi" w:hAnsiTheme="minorHAnsi" w:cstheme="minorHAnsi"/>
          <w:sz w:val="22"/>
        </w:rPr>
        <w:t>podpis i pieczątka imienna</w:t>
      </w:r>
      <w:r w:rsidRPr="00A12951">
        <w:rPr>
          <w:rFonts w:asciiTheme="minorHAnsi" w:hAnsiTheme="minorHAnsi" w:cstheme="minorHAnsi"/>
          <w:sz w:val="22"/>
        </w:rPr>
        <w:t xml:space="preserve"> </w:t>
      </w:r>
    </w:p>
    <w:p w14:paraId="129A3D5C" w14:textId="24923C21" w:rsidR="00A0011B" w:rsidRPr="00CD031B" w:rsidRDefault="00A0011B" w:rsidP="00CD031B">
      <w:pPr>
        <w:pStyle w:val="Standard"/>
        <w:jc w:val="center"/>
        <w:rPr>
          <w:rFonts w:asciiTheme="minorHAnsi" w:hAnsiTheme="minorHAnsi" w:cstheme="minorHAnsi"/>
          <w:sz w:val="22"/>
        </w:rPr>
        <w:sectPr w:rsidR="00A0011B" w:rsidRPr="00CD031B" w:rsidSect="00CD031B">
          <w:type w:val="continuous"/>
          <w:pgSz w:w="11906" w:h="16838"/>
          <w:pgMar w:top="1417" w:right="1274" w:bottom="142" w:left="1276" w:header="708" w:footer="708" w:gutter="0"/>
          <w:cols w:num="2" w:space="708"/>
          <w:docGrid w:linePitch="360"/>
        </w:sectPr>
      </w:pPr>
      <w:r w:rsidRPr="002F2BCC">
        <w:rPr>
          <w:rFonts w:asciiTheme="minorHAnsi" w:hAnsiTheme="minorHAnsi" w:cstheme="minorHAnsi"/>
          <w:sz w:val="22"/>
        </w:rPr>
        <w:t>osoby upoważni</w:t>
      </w:r>
      <w:r>
        <w:rPr>
          <w:rFonts w:asciiTheme="minorHAnsi" w:hAnsiTheme="minorHAnsi" w:cstheme="minorHAnsi"/>
          <w:sz w:val="22"/>
        </w:rPr>
        <w:t>one</w:t>
      </w:r>
      <w:r w:rsidR="00304A66">
        <w:rPr>
          <w:rFonts w:asciiTheme="minorHAnsi" w:hAnsiTheme="minorHAnsi" w:cstheme="minorHAnsi"/>
          <w:sz w:val="22"/>
        </w:rPr>
        <w:t>j</w:t>
      </w:r>
    </w:p>
    <w:p w14:paraId="0B2F8DD7" w14:textId="5BB60D28" w:rsidR="002F2BCC" w:rsidRPr="002F2BCC" w:rsidRDefault="002F2BCC" w:rsidP="007D3494">
      <w:pPr>
        <w:pStyle w:val="Standard"/>
        <w:rPr>
          <w:rFonts w:asciiTheme="minorHAnsi" w:hAnsiTheme="minorHAnsi" w:cstheme="minorHAnsi"/>
        </w:rPr>
      </w:pPr>
    </w:p>
    <w:sectPr w:rsidR="002F2BCC" w:rsidRPr="002F2BCC" w:rsidSect="00304A66">
      <w:type w:val="continuous"/>
      <w:pgSz w:w="11906" w:h="16838"/>
      <w:pgMar w:top="1418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9293" w14:textId="77777777" w:rsidR="00AC3005" w:rsidRDefault="00AC3005" w:rsidP="007C0C2D">
      <w:pPr>
        <w:spacing w:after="0" w:line="240" w:lineRule="auto"/>
      </w:pPr>
      <w:r>
        <w:separator/>
      </w:r>
    </w:p>
  </w:endnote>
  <w:endnote w:type="continuationSeparator" w:id="0">
    <w:p w14:paraId="54D64AC1" w14:textId="77777777" w:rsidR="00AC3005" w:rsidRDefault="00AC3005" w:rsidP="007C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28B5" w14:textId="77777777" w:rsidR="00AC3005" w:rsidRDefault="00AC3005" w:rsidP="007C0C2D">
      <w:pPr>
        <w:spacing w:after="0" w:line="240" w:lineRule="auto"/>
      </w:pPr>
      <w:r>
        <w:separator/>
      </w:r>
    </w:p>
  </w:footnote>
  <w:footnote w:type="continuationSeparator" w:id="0">
    <w:p w14:paraId="0914E610" w14:textId="77777777" w:rsidR="00AC3005" w:rsidRDefault="00AC3005" w:rsidP="007C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BD93" w14:textId="77777777" w:rsidR="00A0011B" w:rsidRDefault="00A0011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651E9" wp14:editId="3981292B">
          <wp:simplePos x="0" y="0"/>
          <wp:positionH relativeFrom="margin">
            <wp:posOffset>428625</wp:posOffset>
          </wp:positionH>
          <wp:positionV relativeFrom="paragraph">
            <wp:posOffset>-231775</wp:posOffset>
          </wp:positionV>
          <wp:extent cx="4923155" cy="8013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1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2" w15:restartNumberingAfterBreak="0">
    <w:nsid w:val="0013003E"/>
    <w:multiLevelType w:val="hybridMultilevel"/>
    <w:tmpl w:val="1A1E4612"/>
    <w:lvl w:ilvl="0" w:tplc="8FD8DF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77EDA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08280F01"/>
    <w:multiLevelType w:val="hybridMultilevel"/>
    <w:tmpl w:val="238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F1FCF"/>
    <w:multiLevelType w:val="hybridMultilevel"/>
    <w:tmpl w:val="E142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674"/>
    <w:multiLevelType w:val="hybridMultilevel"/>
    <w:tmpl w:val="48AC6DB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0FF71D24"/>
    <w:multiLevelType w:val="hybridMultilevel"/>
    <w:tmpl w:val="A99E9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325F"/>
    <w:multiLevelType w:val="hybridMultilevel"/>
    <w:tmpl w:val="AF3C403C"/>
    <w:lvl w:ilvl="0" w:tplc="633A2C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78EE"/>
    <w:multiLevelType w:val="hybridMultilevel"/>
    <w:tmpl w:val="809C73A0"/>
    <w:lvl w:ilvl="0" w:tplc="93C6789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4BCC"/>
    <w:multiLevelType w:val="hybridMultilevel"/>
    <w:tmpl w:val="D4C89444"/>
    <w:lvl w:ilvl="0" w:tplc="82CC6A9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4B7C"/>
    <w:multiLevelType w:val="hybridMultilevel"/>
    <w:tmpl w:val="B1CE99EA"/>
    <w:lvl w:ilvl="0" w:tplc="04150013">
      <w:start w:val="1"/>
      <w:numFmt w:val="upperRoman"/>
      <w:lvlText w:val="%1."/>
      <w:lvlJc w:val="right"/>
      <w:pPr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2C0462CD"/>
    <w:multiLevelType w:val="hybridMultilevel"/>
    <w:tmpl w:val="472A73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8865B1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4E8F"/>
    <w:multiLevelType w:val="hybridMultilevel"/>
    <w:tmpl w:val="0BE6F370"/>
    <w:lvl w:ilvl="0" w:tplc="AF2E1E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54B6"/>
    <w:multiLevelType w:val="hybridMultilevel"/>
    <w:tmpl w:val="12245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E4D82"/>
    <w:multiLevelType w:val="hybridMultilevel"/>
    <w:tmpl w:val="38D0E004"/>
    <w:lvl w:ilvl="0" w:tplc="04150013">
      <w:start w:val="1"/>
      <w:numFmt w:val="upperRoman"/>
      <w:lvlText w:val="%1."/>
      <w:lvlJc w:val="righ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61C29"/>
    <w:multiLevelType w:val="hybridMultilevel"/>
    <w:tmpl w:val="F1808662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0" w15:restartNumberingAfterBreak="0">
    <w:nsid w:val="424812C4"/>
    <w:multiLevelType w:val="hybridMultilevel"/>
    <w:tmpl w:val="130AB044"/>
    <w:lvl w:ilvl="0" w:tplc="D6EE2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31BB9"/>
    <w:multiLevelType w:val="hybridMultilevel"/>
    <w:tmpl w:val="2D36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451A"/>
    <w:multiLevelType w:val="hybridMultilevel"/>
    <w:tmpl w:val="14C6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F3B94"/>
    <w:multiLevelType w:val="hybridMultilevel"/>
    <w:tmpl w:val="A5982962"/>
    <w:lvl w:ilvl="0" w:tplc="C6F2D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2198F"/>
    <w:multiLevelType w:val="hybridMultilevel"/>
    <w:tmpl w:val="3F6C8C56"/>
    <w:lvl w:ilvl="0" w:tplc="A8A66F66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F460630"/>
    <w:multiLevelType w:val="hybridMultilevel"/>
    <w:tmpl w:val="CCB0F5CE"/>
    <w:lvl w:ilvl="0" w:tplc="716CDD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3467A2"/>
    <w:multiLevelType w:val="hybridMultilevel"/>
    <w:tmpl w:val="258E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4E33"/>
    <w:multiLevelType w:val="hybridMultilevel"/>
    <w:tmpl w:val="38601734"/>
    <w:lvl w:ilvl="0" w:tplc="7D02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8584BE9"/>
    <w:multiLevelType w:val="multilevel"/>
    <w:tmpl w:val="FBE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16B33"/>
    <w:multiLevelType w:val="hybridMultilevel"/>
    <w:tmpl w:val="BFC4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33195"/>
    <w:multiLevelType w:val="hybridMultilevel"/>
    <w:tmpl w:val="CB2E332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8E5536"/>
    <w:multiLevelType w:val="hybridMultilevel"/>
    <w:tmpl w:val="8730B380"/>
    <w:lvl w:ilvl="0" w:tplc="11C2A17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AB4"/>
    <w:multiLevelType w:val="multilevel"/>
    <w:tmpl w:val="88CC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E5451"/>
    <w:multiLevelType w:val="hybridMultilevel"/>
    <w:tmpl w:val="D4DCA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1299102">
    <w:abstractNumId w:val="7"/>
  </w:num>
  <w:num w:numId="2" w16cid:durableId="1937789168">
    <w:abstractNumId w:val="16"/>
  </w:num>
  <w:num w:numId="3" w16cid:durableId="1746994725">
    <w:abstractNumId w:val="6"/>
  </w:num>
  <w:num w:numId="4" w16cid:durableId="108397531">
    <w:abstractNumId w:val="34"/>
  </w:num>
  <w:num w:numId="5" w16cid:durableId="201871735">
    <w:abstractNumId w:val="18"/>
  </w:num>
  <w:num w:numId="6" w16cid:durableId="1244531790">
    <w:abstractNumId w:val="22"/>
  </w:num>
  <w:num w:numId="7" w16cid:durableId="1284732839">
    <w:abstractNumId w:val="14"/>
  </w:num>
  <w:num w:numId="8" w16cid:durableId="284654180">
    <w:abstractNumId w:val="0"/>
  </w:num>
  <w:num w:numId="9" w16cid:durableId="415595366">
    <w:abstractNumId w:val="23"/>
  </w:num>
  <w:num w:numId="10" w16cid:durableId="1883592937">
    <w:abstractNumId w:val="13"/>
  </w:num>
  <w:num w:numId="11" w16cid:durableId="536284872">
    <w:abstractNumId w:val="27"/>
  </w:num>
  <w:num w:numId="12" w16cid:durableId="2107921234">
    <w:abstractNumId w:val="20"/>
  </w:num>
  <w:num w:numId="13" w16cid:durableId="1039432283">
    <w:abstractNumId w:val="17"/>
  </w:num>
  <w:num w:numId="14" w16cid:durableId="298803505">
    <w:abstractNumId w:val="11"/>
  </w:num>
  <w:num w:numId="15" w16cid:durableId="1298953491">
    <w:abstractNumId w:val="8"/>
  </w:num>
  <w:num w:numId="16" w16cid:durableId="1463765850">
    <w:abstractNumId w:val="31"/>
  </w:num>
  <w:num w:numId="17" w16cid:durableId="676537938">
    <w:abstractNumId w:val="4"/>
  </w:num>
  <w:num w:numId="18" w16cid:durableId="54357391">
    <w:abstractNumId w:val="10"/>
  </w:num>
  <w:num w:numId="19" w16cid:durableId="1547449528">
    <w:abstractNumId w:val="21"/>
  </w:num>
  <w:num w:numId="20" w16cid:durableId="1493332675">
    <w:abstractNumId w:val="26"/>
  </w:num>
  <w:num w:numId="21" w16cid:durableId="383602680">
    <w:abstractNumId w:val="12"/>
  </w:num>
  <w:num w:numId="22" w16cid:durableId="1820682172">
    <w:abstractNumId w:val="28"/>
  </w:num>
  <w:num w:numId="23" w16cid:durableId="125517112">
    <w:abstractNumId w:val="24"/>
  </w:num>
  <w:num w:numId="24" w16cid:durableId="9883663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186480">
    <w:abstractNumId w:val="33"/>
  </w:num>
  <w:num w:numId="26" w16cid:durableId="1269116847">
    <w:abstractNumId w:val="19"/>
  </w:num>
  <w:num w:numId="27" w16cid:durableId="1341346839">
    <w:abstractNumId w:val="29"/>
  </w:num>
  <w:num w:numId="28" w16cid:durableId="1549488217">
    <w:abstractNumId w:val="3"/>
  </w:num>
  <w:num w:numId="29" w16cid:durableId="949624979">
    <w:abstractNumId w:val="1"/>
  </w:num>
  <w:num w:numId="30" w16cid:durableId="813063193">
    <w:abstractNumId w:val="5"/>
  </w:num>
  <w:num w:numId="31" w16cid:durableId="1627199534">
    <w:abstractNumId w:val="32"/>
  </w:num>
  <w:num w:numId="32" w16cid:durableId="2004158540">
    <w:abstractNumId w:val="15"/>
  </w:num>
  <w:num w:numId="33" w16cid:durableId="92945703">
    <w:abstractNumId w:val="9"/>
  </w:num>
  <w:num w:numId="34" w16cid:durableId="1464226122">
    <w:abstractNumId w:val="30"/>
  </w:num>
  <w:num w:numId="35" w16cid:durableId="87458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D"/>
    <w:rsid w:val="00080B17"/>
    <w:rsid w:val="0011419E"/>
    <w:rsid w:val="00122E57"/>
    <w:rsid w:val="00127488"/>
    <w:rsid w:val="001C2B4B"/>
    <w:rsid w:val="001D2C08"/>
    <w:rsid w:val="001F3EC2"/>
    <w:rsid w:val="002025A8"/>
    <w:rsid w:val="00250210"/>
    <w:rsid w:val="002F2BCC"/>
    <w:rsid w:val="002F5089"/>
    <w:rsid w:val="00304A66"/>
    <w:rsid w:val="003223A1"/>
    <w:rsid w:val="00353D9F"/>
    <w:rsid w:val="003B435C"/>
    <w:rsid w:val="00420D9D"/>
    <w:rsid w:val="00465566"/>
    <w:rsid w:val="004D195F"/>
    <w:rsid w:val="00503D9B"/>
    <w:rsid w:val="00532E5F"/>
    <w:rsid w:val="00595484"/>
    <w:rsid w:val="005E52A2"/>
    <w:rsid w:val="00611616"/>
    <w:rsid w:val="00625D7B"/>
    <w:rsid w:val="0066319C"/>
    <w:rsid w:val="0067765E"/>
    <w:rsid w:val="007C0C2D"/>
    <w:rsid w:val="007D3494"/>
    <w:rsid w:val="007E2F68"/>
    <w:rsid w:val="007F6C7C"/>
    <w:rsid w:val="008A49BB"/>
    <w:rsid w:val="008E6EF6"/>
    <w:rsid w:val="009150BA"/>
    <w:rsid w:val="00A0011B"/>
    <w:rsid w:val="00A12951"/>
    <w:rsid w:val="00A23C28"/>
    <w:rsid w:val="00AC3005"/>
    <w:rsid w:val="00B27D01"/>
    <w:rsid w:val="00B64BB7"/>
    <w:rsid w:val="00B84F9F"/>
    <w:rsid w:val="00B907CF"/>
    <w:rsid w:val="00BA60D7"/>
    <w:rsid w:val="00C316CA"/>
    <w:rsid w:val="00C45B3B"/>
    <w:rsid w:val="00C61165"/>
    <w:rsid w:val="00C91F92"/>
    <w:rsid w:val="00CB7CF0"/>
    <w:rsid w:val="00CD031B"/>
    <w:rsid w:val="00D10671"/>
    <w:rsid w:val="00D20F91"/>
    <w:rsid w:val="00D2753B"/>
    <w:rsid w:val="00E535ED"/>
    <w:rsid w:val="00E91338"/>
    <w:rsid w:val="00EB6713"/>
    <w:rsid w:val="00EF02FC"/>
    <w:rsid w:val="00F21E37"/>
    <w:rsid w:val="00F30006"/>
    <w:rsid w:val="00FA413E"/>
    <w:rsid w:val="00FB1183"/>
    <w:rsid w:val="00FD229D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A357"/>
  <w15:chartTrackingRefBased/>
  <w15:docId w15:val="{DA09077C-9BB5-4212-A830-24EE47E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2D"/>
  </w:style>
  <w:style w:type="paragraph" w:styleId="Stopka">
    <w:name w:val="footer"/>
    <w:basedOn w:val="Normalny"/>
    <w:link w:val="StopkaZnak"/>
    <w:uiPriority w:val="99"/>
    <w:unhideWhenUsed/>
    <w:rsid w:val="007C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2D"/>
  </w:style>
  <w:style w:type="paragraph" w:styleId="Akapitzlist">
    <w:name w:val="List Paragraph"/>
    <w:aliases w:val="T_SZ_List Paragraph,L1,Numerowanie,Akapit z listą5,normalny tekst,Kolorowa lista — akcent 11,Akapit z listą BS,List Paragraph,Kolorowa lista — akcent 12,Model punktowanie,CW_Lista,Colorful List Accent 1,Akapit z listą4,Akapit z listą1"/>
    <w:basedOn w:val="Normalny"/>
    <w:link w:val="AkapitzlistZnak"/>
    <w:uiPriority w:val="34"/>
    <w:qFormat/>
    <w:rsid w:val="007C0C2D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normalny tekst Znak,Kolorowa lista — akcent 11 Znak,Akapit z listą BS Znak,List Paragraph Znak,Kolorowa lista — akcent 12 Znak,Model punktowanie Znak"/>
    <w:link w:val="Akapitzlist"/>
    <w:qFormat/>
    <w:rsid w:val="007C0C2D"/>
  </w:style>
  <w:style w:type="paragraph" w:customStyle="1" w:styleId="Default">
    <w:name w:val="Default"/>
    <w:link w:val="DefaultZnak"/>
    <w:rsid w:val="007C0C2D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character" w:customStyle="1" w:styleId="DefaultZnak">
    <w:name w:val="Default Znak"/>
    <w:link w:val="Default"/>
    <w:locked/>
    <w:rsid w:val="007C0C2D"/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7C0C2D"/>
    <w:pPr>
      <w:suppressAutoHyphens/>
      <w:spacing w:after="0" w:line="80" w:lineRule="atLeast"/>
      <w:ind w:right="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7C0C2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character" w:customStyle="1" w:styleId="Bodytext2">
    <w:name w:val="Body text (2)_"/>
    <w:link w:val="Bodytext20"/>
    <w:uiPriority w:val="99"/>
    <w:locked/>
    <w:rsid w:val="007C0C2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C0C2D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Style8">
    <w:name w:val="Style8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C0C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C0C2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sid w:val="007C0C2D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7C0C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EF02FC"/>
    <w:pPr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02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907CF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character" w:styleId="Hipercze">
    <w:name w:val="Hyperlink"/>
    <w:uiPriority w:val="99"/>
    <w:unhideWhenUsed/>
    <w:rsid w:val="00B90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9D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9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text">
    <w:name w:val="text"/>
    <w:basedOn w:val="Normalny"/>
    <w:rsid w:val="005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A49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91F92"/>
    <w:rPr>
      <w:b/>
      <w:bCs/>
    </w:rPr>
  </w:style>
  <w:style w:type="paragraph" w:customStyle="1" w:styleId="1">
    <w:name w:val="1"/>
    <w:rsid w:val="00D2753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color w:val="000080"/>
      <w:kern w:val="16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2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bodytext2">
    <w:name w:val="gmail-bodytext2"/>
    <w:basedOn w:val="Domylnaczcionkaakapitu"/>
    <w:rsid w:val="002F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Lipinski</dc:creator>
  <cp:keywords/>
  <dc:description/>
  <cp:lastModifiedBy>Edyta EK. Kucharczyk</cp:lastModifiedBy>
  <cp:revision>10</cp:revision>
  <cp:lastPrinted>2023-03-06T12:31:00Z</cp:lastPrinted>
  <dcterms:created xsi:type="dcterms:W3CDTF">2023-03-06T12:33:00Z</dcterms:created>
  <dcterms:modified xsi:type="dcterms:W3CDTF">2023-03-06T13:17:00Z</dcterms:modified>
</cp:coreProperties>
</file>